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CFD" w:rsidRPr="00941A99" w:rsidRDefault="00B037C4" w:rsidP="004E4CF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B037C4"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  <w:pict>
          <v:rect id="_x0000_s1026" style="position:absolute;left:0;text-align:left;margin-left:-9.55pt;margin-top:10.95pt;width:109.5pt;height:22.5pt;z-index:251660288">
            <v:textbox>
              <w:txbxContent>
                <w:p w:rsidR="004E4CFD" w:rsidRPr="00B30B3E" w:rsidRDefault="004E4CFD" w:rsidP="004E4CFD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4 курс  7 </w:t>
                  </w:r>
                  <w:r w:rsidRPr="00B30B3E">
                    <w:rPr>
                      <w:rFonts w:ascii="Times New Roman" w:hAnsi="Times New Roman" w:cs="Times New Roman"/>
                      <w:i/>
                    </w:rPr>
                    <w:t>семестр</w:t>
                  </w:r>
                </w:p>
              </w:txbxContent>
            </v:textbox>
          </v:rect>
        </w:pict>
      </w:r>
      <w:r w:rsidR="004E4CFD" w:rsidRPr="00941A99">
        <w:rPr>
          <w:rFonts w:ascii="Times New Roman" w:eastAsia="Times New Roman" w:hAnsi="Times New Roman" w:cs="Times New Roman"/>
          <w:b/>
          <w:bCs/>
          <w:sz w:val="32"/>
          <w:szCs w:val="32"/>
        </w:rPr>
        <w:t>Матрица оценки деятельности студента ГБ</w:t>
      </w:r>
      <w:r w:rsidR="004E4CF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 </w:t>
      </w:r>
      <w:r w:rsidR="004E4CFD" w:rsidRPr="00941A99">
        <w:rPr>
          <w:rFonts w:ascii="Times New Roman" w:eastAsia="Times New Roman" w:hAnsi="Times New Roman" w:cs="Times New Roman"/>
          <w:b/>
          <w:bCs/>
          <w:sz w:val="32"/>
          <w:szCs w:val="32"/>
        </w:rPr>
        <w:t>ОУ «Калязинский колледж»</w:t>
      </w:r>
      <w:r w:rsidR="004E4CFD" w:rsidRPr="00941A99">
        <w:rPr>
          <w:rFonts w:ascii="Times New Roman" w:eastAsia="Times New Roman" w:hAnsi="Times New Roman" w:cs="Times New Roman"/>
          <w:sz w:val="32"/>
          <w:szCs w:val="32"/>
        </w:rPr>
        <w:br/>
      </w:r>
      <w:r w:rsidR="00416D2A">
        <w:rPr>
          <w:rFonts w:ascii="Times New Roman" w:eastAsia="Times New Roman" w:hAnsi="Times New Roman" w:cs="Times New Roman"/>
          <w:b/>
          <w:bCs/>
          <w:sz w:val="32"/>
          <w:szCs w:val="32"/>
        </w:rPr>
        <w:t>по</w:t>
      </w:r>
      <w:r w:rsidR="004E4CFD" w:rsidRPr="00941A9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практике </w:t>
      </w:r>
      <w:r w:rsidR="004E4CF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пробных занятий </w:t>
      </w:r>
      <w:r w:rsidR="0008762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ПП.03  </w:t>
      </w:r>
      <w:r w:rsidR="004E4CFD">
        <w:rPr>
          <w:rFonts w:ascii="Times New Roman" w:eastAsia="Times New Roman" w:hAnsi="Times New Roman" w:cs="Times New Roman"/>
          <w:b/>
          <w:bCs/>
          <w:sz w:val="32"/>
          <w:szCs w:val="32"/>
        </w:rPr>
        <w:t>20__ -  20 __ учебный год</w:t>
      </w:r>
    </w:p>
    <w:p w:rsidR="003D0994" w:rsidRDefault="004E4CFD" w:rsidP="003D0994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</w:r>
      <w:r w:rsidRPr="00087627">
        <w:rPr>
          <w:rFonts w:ascii="Times New Roman" w:eastAsia="Times New Roman" w:hAnsi="Times New Roman" w:cs="Times New Roman"/>
          <w:sz w:val="24"/>
          <w:szCs w:val="24"/>
        </w:rPr>
        <w:t>ФИО студента _____</w:t>
      </w:r>
      <w:r w:rsidRPr="00087627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__________________________________________ </w:t>
      </w:r>
      <w:r w:rsidRPr="00087627">
        <w:rPr>
          <w:rFonts w:ascii="Times New Roman" w:eastAsia="Times New Roman" w:hAnsi="Times New Roman" w:cs="Times New Roman"/>
          <w:sz w:val="24"/>
          <w:szCs w:val="24"/>
        </w:rPr>
        <w:t xml:space="preserve"> курс ______ группа ______</w:t>
      </w:r>
      <w:bookmarkStart w:id="0" w:name="_GoBack"/>
      <w:bookmarkEnd w:id="0"/>
      <w:r w:rsidR="000876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D0994" w:rsidRPr="00087627" w:rsidRDefault="003D0994" w:rsidP="003D0994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CFD" w:rsidRPr="00087627" w:rsidRDefault="004E4CFD" w:rsidP="004E4CFD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7627">
        <w:rPr>
          <w:rFonts w:ascii="Times New Roman" w:eastAsia="Times New Roman" w:hAnsi="Times New Roman" w:cs="Times New Roman"/>
          <w:sz w:val="24"/>
          <w:szCs w:val="24"/>
        </w:rPr>
        <w:t>Название ДОУ __</w:t>
      </w:r>
      <w:r w:rsidRPr="00087627">
        <w:rPr>
          <w:rFonts w:ascii="Times New Roman" w:eastAsia="Times New Roman" w:hAnsi="Times New Roman" w:cs="Times New Roman"/>
          <w:i/>
          <w:sz w:val="24"/>
          <w:szCs w:val="24"/>
        </w:rPr>
        <w:t>___________________________ _______</w:t>
      </w:r>
      <w:r w:rsidRPr="0008762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</w:p>
    <w:p w:rsidR="004E4CFD" w:rsidRPr="00087627" w:rsidRDefault="004E4CFD" w:rsidP="004E4CF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087627" w:rsidRDefault="00087627" w:rsidP="004E4CF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ПМ.03 «Организация занятий по основным общеобразовательным программам дошкольного образования»</w:t>
      </w:r>
    </w:p>
    <w:p w:rsidR="004E4CFD" w:rsidRPr="00D766C3" w:rsidRDefault="004E4CFD" w:rsidP="004E4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3C4199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МДК.03.0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 xml:space="preserve">3. </w:t>
      </w:r>
      <w:r w:rsidRPr="003C4199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«</w:t>
      </w:r>
      <w:r w:rsidRPr="003C4199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 xml:space="preserve">Теория и методика 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экологического образования дошкольников</w:t>
      </w:r>
      <w:r w:rsidRPr="003C4199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>»</w:t>
      </w:r>
      <w:r w:rsidR="00D766C3"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  <w:t xml:space="preserve"> </w:t>
      </w:r>
      <w:r w:rsidR="00D766C3">
        <w:rPr>
          <w:rFonts w:ascii="Times New Roman" w:eastAsia="Times New Roman" w:hAnsi="Times New Roman" w:cs="Times New Roman"/>
          <w:sz w:val="28"/>
          <w:szCs w:val="24"/>
          <w:u w:val="single"/>
        </w:rPr>
        <w:t>(36 часов (1 неделя))</w:t>
      </w:r>
    </w:p>
    <w:p w:rsidR="00D766C3" w:rsidRDefault="00D766C3" w:rsidP="00D76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Сроки прохождения практики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____________ по ______________</w:t>
      </w:r>
    </w:p>
    <w:p w:rsidR="004E4CFD" w:rsidRPr="00C52B09" w:rsidRDefault="004E4CFD" w:rsidP="004E4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5877" w:type="dxa"/>
        <w:tblInd w:w="-176" w:type="dxa"/>
        <w:tblLayout w:type="fixed"/>
        <w:tblLook w:val="04A0"/>
      </w:tblPr>
      <w:tblGrid>
        <w:gridCol w:w="10632"/>
        <w:gridCol w:w="1748"/>
        <w:gridCol w:w="1748"/>
        <w:gridCol w:w="1749"/>
      </w:tblGrid>
      <w:tr w:rsidR="004E4CFD" w:rsidRPr="006B4727" w:rsidTr="006511F8">
        <w:tc>
          <w:tcPr>
            <w:tcW w:w="10632" w:type="dxa"/>
            <w:vMerge w:val="restart"/>
          </w:tcPr>
          <w:p w:rsidR="004E4CFD" w:rsidRPr="006B4727" w:rsidRDefault="004E4CFD" w:rsidP="00651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Компетенции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(ПК, ОК)</w:t>
            </w:r>
          </w:p>
        </w:tc>
        <w:tc>
          <w:tcPr>
            <w:tcW w:w="5245" w:type="dxa"/>
            <w:gridSpan w:val="3"/>
          </w:tcPr>
          <w:p w:rsidR="004E4CFD" w:rsidRPr="006B4727" w:rsidRDefault="004E4CFD" w:rsidP="006511F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Оценка 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(наличие признаков компетенций (в баллах))</w:t>
            </w:r>
          </w:p>
        </w:tc>
      </w:tr>
      <w:tr w:rsidR="00D766C3" w:rsidRPr="006B4727" w:rsidTr="00D766C3">
        <w:trPr>
          <w:trHeight w:val="470"/>
        </w:trPr>
        <w:tc>
          <w:tcPr>
            <w:tcW w:w="10632" w:type="dxa"/>
            <w:vMerge/>
          </w:tcPr>
          <w:p w:rsidR="00D766C3" w:rsidRPr="006B4727" w:rsidRDefault="00D766C3" w:rsidP="006511F8">
            <w:pPr>
              <w:widowControl w:val="0"/>
              <w:suppressAutoHyphens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1749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</w:tr>
      <w:tr w:rsidR="00D766C3" w:rsidRPr="006B4727" w:rsidTr="00D766C3">
        <w:tc>
          <w:tcPr>
            <w:tcW w:w="10632" w:type="dxa"/>
          </w:tcPr>
          <w:p w:rsidR="00D766C3" w:rsidRPr="006B4727" w:rsidRDefault="00D766C3" w:rsidP="006511F8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hAnsi="Times New Roman" w:cs="Times New Roman"/>
                <w:sz w:val="20"/>
                <w:szCs w:val="20"/>
              </w:rPr>
              <w:t>ПК 3.1. Определять цели и задачи, планировать занятия с детьми дошкольного возраста.</w:t>
            </w: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6C3" w:rsidRPr="006B4727" w:rsidTr="00D766C3">
        <w:tc>
          <w:tcPr>
            <w:tcW w:w="10632" w:type="dxa"/>
          </w:tcPr>
          <w:p w:rsidR="00D766C3" w:rsidRPr="006B4727" w:rsidRDefault="00D766C3" w:rsidP="006511F8">
            <w:pPr>
              <w:ind w:left="170" w:hanging="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ПК 3.2. Проводить занятия с детьми дошкольного возраста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6C3" w:rsidRPr="006B4727" w:rsidTr="00D766C3">
        <w:tc>
          <w:tcPr>
            <w:tcW w:w="10632" w:type="dxa"/>
          </w:tcPr>
          <w:p w:rsidR="00D766C3" w:rsidRPr="006B4727" w:rsidRDefault="00D766C3" w:rsidP="006511F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ПК 3.3. Осуществлять педагогический контроль, оценивать процесс и результаты обучения дошкольников.</w:t>
            </w: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6C3" w:rsidRPr="006B4727" w:rsidTr="00D766C3">
        <w:tc>
          <w:tcPr>
            <w:tcW w:w="10632" w:type="dxa"/>
          </w:tcPr>
          <w:p w:rsidR="00D766C3" w:rsidRPr="006B4727" w:rsidRDefault="00D766C3" w:rsidP="006511F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ПК 3.3. Осуществлять педагогический контроль, оценивать процесс и результаты обучения дошкольников.</w:t>
            </w: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6C3" w:rsidRPr="006B4727" w:rsidTr="00D766C3">
        <w:tc>
          <w:tcPr>
            <w:tcW w:w="10632" w:type="dxa"/>
          </w:tcPr>
          <w:p w:rsidR="00D766C3" w:rsidRPr="006B4727" w:rsidRDefault="00D766C3" w:rsidP="006511F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ОК 1. Понимать сущность и социальную значимость своей будущей </w:t>
            </w: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профессии, проявлять к ней устойчивый интерес.</w:t>
            </w: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6C3" w:rsidRPr="006B4727" w:rsidTr="00D766C3">
        <w:tc>
          <w:tcPr>
            <w:tcW w:w="10632" w:type="dxa"/>
          </w:tcPr>
          <w:p w:rsidR="00D766C3" w:rsidRPr="006B4727" w:rsidRDefault="00D766C3" w:rsidP="006511F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 2. Организовывать собственную деятельность, определять </w:t>
            </w:r>
            <w:r w:rsidRPr="006B472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методы решения профессиональных задач, оценивать их эффективность и </w:t>
            </w: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качество.</w:t>
            </w: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6C3" w:rsidRPr="006B4727" w:rsidTr="00D766C3">
        <w:tc>
          <w:tcPr>
            <w:tcW w:w="10632" w:type="dxa"/>
          </w:tcPr>
          <w:p w:rsidR="00D766C3" w:rsidRPr="006B4727" w:rsidRDefault="00D766C3" w:rsidP="006511F8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ОК 3. Оценивать риски и принимать решения в нестандартных ситуациях.</w:t>
            </w: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6C3" w:rsidRPr="006B4727" w:rsidTr="00D766C3">
        <w:tc>
          <w:tcPr>
            <w:tcW w:w="10632" w:type="dxa"/>
          </w:tcPr>
          <w:p w:rsidR="00D766C3" w:rsidRPr="006B4727" w:rsidRDefault="00D766C3" w:rsidP="006511F8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 xml:space="preserve">ОК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6C3" w:rsidRPr="006B4727" w:rsidTr="00D766C3">
        <w:trPr>
          <w:trHeight w:val="140"/>
        </w:trPr>
        <w:tc>
          <w:tcPr>
            <w:tcW w:w="10632" w:type="dxa"/>
          </w:tcPr>
          <w:p w:rsidR="00D766C3" w:rsidRPr="006B4727" w:rsidRDefault="00D766C3" w:rsidP="006511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sz w:val="20"/>
                <w:szCs w:val="20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6C3" w:rsidRPr="006B4727" w:rsidTr="00D766C3">
        <w:trPr>
          <w:trHeight w:val="377"/>
        </w:trPr>
        <w:tc>
          <w:tcPr>
            <w:tcW w:w="10632" w:type="dxa"/>
          </w:tcPr>
          <w:p w:rsidR="00D766C3" w:rsidRPr="006B4727" w:rsidRDefault="00D766C3" w:rsidP="006511F8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hAnsi="Times New Roman" w:cs="Times New Roman"/>
                <w:sz w:val="20"/>
                <w:szCs w:val="20"/>
              </w:rPr>
              <w:t>ОК 6.  Работать в коллективе и команде, взаимодействовать с руководством, коллегами и социальными партнерами.</w:t>
            </w: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6C3" w:rsidRPr="006B4727" w:rsidTr="00D766C3">
        <w:tc>
          <w:tcPr>
            <w:tcW w:w="10632" w:type="dxa"/>
          </w:tcPr>
          <w:p w:rsidR="00D766C3" w:rsidRPr="006B4727" w:rsidRDefault="00D766C3" w:rsidP="006511F8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7. 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6C3" w:rsidRPr="006B4727" w:rsidTr="00D766C3">
        <w:tc>
          <w:tcPr>
            <w:tcW w:w="10632" w:type="dxa"/>
          </w:tcPr>
          <w:p w:rsidR="00D766C3" w:rsidRPr="006B4727" w:rsidRDefault="00D766C3" w:rsidP="006511F8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9. 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6C3" w:rsidRPr="006B4727" w:rsidTr="00D766C3">
        <w:tc>
          <w:tcPr>
            <w:tcW w:w="10632" w:type="dxa"/>
          </w:tcPr>
          <w:p w:rsidR="00D766C3" w:rsidRPr="006B4727" w:rsidRDefault="00D766C3" w:rsidP="006511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sz w:val="20"/>
                <w:szCs w:val="20"/>
              </w:rPr>
              <w:t>ОК. 10.Осуществлять профилактику травматизма, обеспечивать охрану жизни и здоровья детей</w:t>
            </w: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6C3" w:rsidRPr="006B4727" w:rsidTr="00D766C3">
        <w:tc>
          <w:tcPr>
            <w:tcW w:w="10632" w:type="dxa"/>
            <w:tcBorders>
              <w:bottom w:val="single" w:sz="4" w:space="0" w:color="000000" w:themeColor="text1"/>
            </w:tcBorders>
          </w:tcPr>
          <w:p w:rsidR="00D766C3" w:rsidRPr="006B4727" w:rsidRDefault="00D766C3" w:rsidP="006511F8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11.  Строить профессиональную деятельность с соблюдением правовых норм, ее регулирующих.</w:t>
            </w:r>
          </w:p>
        </w:tc>
        <w:tc>
          <w:tcPr>
            <w:tcW w:w="1748" w:type="dxa"/>
            <w:tcBorders>
              <w:bottom w:val="single" w:sz="4" w:space="0" w:color="000000" w:themeColor="text1"/>
            </w:tcBorders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bottom w:val="single" w:sz="4" w:space="0" w:color="000000" w:themeColor="text1"/>
            </w:tcBorders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bottom w:val="single" w:sz="4" w:space="0" w:color="000000" w:themeColor="text1"/>
            </w:tcBorders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6C3" w:rsidRPr="006B4727" w:rsidTr="00D766C3">
        <w:tc>
          <w:tcPr>
            <w:tcW w:w="10632" w:type="dxa"/>
            <w:tcBorders>
              <w:top w:val="double" w:sz="4" w:space="0" w:color="auto"/>
            </w:tcBorders>
          </w:tcPr>
          <w:p w:rsidR="00D766C3" w:rsidRPr="006B4727" w:rsidRDefault="00D766C3" w:rsidP="006511F8">
            <w:pPr>
              <w:pStyle w:val="a4"/>
              <w:widowControl w:val="0"/>
              <w:snapToGrid w:val="0"/>
              <w:ind w:left="0" w:firstLine="0"/>
              <w:rPr>
                <w:b/>
                <w:bCs/>
                <w:sz w:val="20"/>
                <w:szCs w:val="20"/>
              </w:rPr>
            </w:pPr>
            <w:r w:rsidRPr="006B4727">
              <w:rPr>
                <w:b/>
                <w:sz w:val="20"/>
                <w:szCs w:val="20"/>
              </w:rPr>
              <w:t>ИТОГО</w:t>
            </w:r>
            <w:r w:rsidRPr="006B47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(средний балл)</w:t>
            </w:r>
          </w:p>
        </w:tc>
        <w:tc>
          <w:tcPr>
            <w:tcW w:w="1748" w:type="dxa"/>
            <w:tcBorders>
              <w:top w:val="double" w:sz="4" w:space="0" w:color="auto"/>
            </w:tcBorders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double" w:sz="4" w:space="0" w:color="auto"/>
            </w:tcBorders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double" w:sz="4" w:space="0" w:color="auto"/>
            </w:tcBorders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6C3" w:rsidRPr="006B4727" w:rsidTr="00D766C3">
        <w:tc>
          <w:tcPr>
            <w:tcW w:w="10632" w:type="dxa"/>
          </w:tcPr>
          <w:p w:rsidR="00D766C3" w:rsidRPr="006B4727" w:rsidRDefault="00D766C3" w:rsidP="006511F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766C3" w:rsidRPr="006B4727" w:rsidRDefault="00D766C3" w:rsidP="006511F8">
            <w:pPr>
              <w:pStyle w:val="a4"/>
              <w:widowControl w:val="0"/>
              <w:snapToGrid w:val="0"/>
              <w:ind w:left="0" w:firstLine="0"/>
              <w:rPr>
                <w:b/>
                <w:sz w:val="20"/>
                <w:szCs w:val="20"/>
              </w:rPr>
            </w:pPr>
            <w:r w:rsidRPr="006B4727">
              <w:rPr>
                <w:b/>
                <w:sz w:val="20"/>
                <w:szCs w:val="20"/>
              </w:rPr>
              <w:t xml:space="preserve">ИТОГОВАЯ ОЦЕНКА </w:t>
            </w:r>
            <w:r>
              <w:rPr>
                <w:b/>
                <w:sz w:val="20"/>
                <w:szCs w:val="20"/>
              </w:rPr>
              <w:t>ЗАНЯТИЯ</w:t>
            </w: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</w:tcPr>
          <w:p w:rsidR="00D766C3" w:rsidRPr="006B4727" w:rsidRDefault="00D766C3" w:rsidP="006511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4CFD" w:rsidRDefault="004E4CFD" w:rsidP="004E4CFD">
      <w:pPr>
        <w:spacing w:after="0"/>
        <w:sectPr w:rsidR="004E4CFD" w:rsidSect="00D766C3">
          <w:pgSz w:w="16838" w:h="11906" w:orient="landscape"/>
          <w:pgMar w:top="284" w:right="851" w:bottom="142" w:left="851" w:header="708" w:footer="708" w:gutter="0"/>
          <w:cols w:space="708"/>
          <w:docGrid w:linePitch="360"/>
        </w:sectPr>
      </w:pPr>
    </w:p>
    <w:p w:rsidR="004E4CFD" w:rsidRPr="001C599A" w:rsidRDefault="004E4CFD" w:rsidP="004E4CFD">
      <w:pPr>
        <w:spacing w:after="0"/>
        <w:ind w:left="567" w:right="-1266"/>
        <w:rPr>
          <w:rFonts w:ascii="Times New Roman" w:eastAsia="Times New Roman" w:hAnsi="Times New Roman" w:cs="Times New Roman"/>
          <w:sz w:val="20"/>
          <w:szCs w:val="20"/>
        </w:rPr>
      </w:pPr>
      <w:r w:rsidRPr="001C599A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Для оценки по каждому пункту используется </w:t>
      </w:r>
    </w:p>
    <w:p w:rsidR="004E4CFD" w:rsidRPr="001C599A" w:rsidRDefault="004E4CFD" w:rsidP="004E4CFD">
      <w:pPr>
        <w:spacing w:after="0"/>
        <w:ind w:left="284" w:right="-1266"/>
        <w:rPr>
          <w:rFonts w:ascii="Times New Roman" w:eastAsia="Times New Roman" w:hAnsi="Times New Roman" w:cs="Times New Roman"/>
          <w:sz w:val="20"/>
          <w:szCs w:val="20"/>
        </w:rPr>
      </w:pPr>
      <w:r w:rsidRPr="001C599A">
        <w:rPr>
          <w:rFonts w:ascii="Times New Roman" w:eastAsia="Times New Roman" w:hAnsi="Times New Roman" w:cs="Times New Roman"/>
          <w:sz w:val="20"/>
          <w:szCs w:val="20"/>
        </w:rPr>
        <w:t>5- балльная система: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1 балл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– качество проявляется очень слабо;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2 балл</w:t>
      </w:r>
      <w:proofErr w:type="gramStart"/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а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>-</w:t>
      </w:r>
      <w:proofErr w:type="gramEnd"/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качество проявляется ниже среднего;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3- балла 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– качество проявляется в среднем объёме; </w:t>
      </w:r>
    </w:p>
    <w:p w:rsidR="004E4CFD" w:rsidRPr="001C599A" w:rsidRDefault="004E4CFD" w:rsidP="004E4CFD">
      <w:pPr>
        <w:spacing w:after="0"/>
        <w:ind w:left="284" w:right="-1266"/>
        <w:rPr>
          <w:rFonts w:ascii="Times New Roman" w:eastAsia="Times New Roman" w:hAnsi="Times New Roman" w:cs="Times New Roman"/>
          <w:sz w:val="20"/>
          <w:szCs w:val="20"/>
        </w:rPr>
      </w:pP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4- балла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- качество проявляется выше среднего;</w:t>
      </w:r>
    </w:p>
    <w:p w:rsidR="004E4CFD" w:rsidRPr="001C599A" w:rsidRDefault="004E4CFD" w:rsidP="004E4CFD">
      <w:pPr>
        <w:spacing w:after="0"/>
        <w:ind w:left="284" w:right="-1266"/>
        <w:rPr>
          <w:rFonts w:ascii="Times New Roman" w:eastAsia="Times New Roman" w:hAnsi="Times New Roman" w:cs="Times New Roman"/>
          <w:sz w:val="20"/>
          <w:szCs w:val="20"/>
        </w:rPr>
      </w:pP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5 баллов 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>– качество проявляется в полном объёме.</w:t>
      </w:r>
    </w:p>
    <w:p w:rsidR="004E4CFD" w:rsidRDefault="004E4CFD" w:rsidP="004E4CFD">
      <w:pPr>
        <w:spacing w:after="0"/>
        <w:ind w:left="567" w:right="-1266"/>
        <w:rPr>
          <w:rFonts w:ascii="Times New Roman" w:eastAsia="Times New Roman" w:hAnsi="Times New Roman" w:cs="Times New Roman"/>
        </w:rPr>
      </w:pPr>
      <w:r w:rsidRPr="001C599A">
        <w:rPr>
          <w:rFonts w:ascii="Times New Roman" w:eastAsia="Times New Roman" w:hAnsi="Times New Roman" w:cs="Times New Roman"/>
          <w:sz w:val="20"/>
          <w:szCs w:val="20"/>
        </w:rPr>
        <w:lastRenderedPageBreak/>
        <w:br/>
        <w:t>Соотнесение итогового балла оценке: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«5»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- 4,</w:t>
      </w:r>
      <w:r>
        <w:rPr>
          <w:rFonts w:ascii="Times New Roman" w:eastAsia="Times New Roman" w:hAnsi="Times New Roman" w:cs="Times New Roman"/>
          <w:sz w:val="20"/>
          <w:szCs w:val="20"/>
        </w:rPr>
        <w:t>6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– 5 баллов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«4»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- 3,6 – 4,5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 баллов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«3»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- 2,7 – 3,5 баллов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  <w:r w:rsidRPr="001C599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«2»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t xml:space="preserve"> - 2,6  и менее баллов.</w:t>
      </w:r>
      <w:r w:rsidRPr="001C599A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4E4CFD" w:rsidRDefault="004E4CFD" w:rsidP="004E4CFD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4E4CFD" w:rsidRDefault="004E4CFD" w:rsidP="004E4CFD">
      <w:pPr>
        <w:spacing w:after="0" w:line="240" w:lineRule="auto"/>
        <w:rPr>
          <w:sz w:val="16"/>
          <w:szCs w:val="16"/>
        </w:rPr>
      </w:pPr>
      <w:r>
        <w:rPr>
          <w:sz w:val="28"/>
          <w:szCs w:val="28"/>
        </w:rPr>
        <w:t>____________/_____________________</w:t>
      </w:r>
    </w:p>
    <w:p w:rsidR="004E4CFD" w:rsidRPr="00034F1E" w:rsidRDefault="004E4CFD" w:rsidP="004E4CF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руководителя /расшифровка подписи)</w:t>
      </w:r>
    </w:p>
    <w:p w:rsidR="004E4CFD" w:rsidRDefault="004E4CFD" w:rsidP="004E4CFD">
      <w:pPr>
        <w:spacing w:after="0"/>
        <w:rPr>
          <w:sz w:val="28"/>
          <w:szCs w:val="28"/>
        </w:rPr>
      </w:pPr>
    </w:p>
    <w:p w:rsidR="004E4CFD" w:rsidRPr="0043283A" w:rsidRDefault="004E4CFD" w:rsidP="004E4CFD">
      <w:pPr>
        <w:spacing w:after="0"/>
        <w:rPr>
          <w:rFonts w:ascii="Times New Roman" w:hAnsi="Times New Roman" w:cs="Times New Roman"/>
          <w:sz w:val="28"/>
          <w:szCs w:val="28"/>
        </w:rPr>
        <w:sectPr w:rsidR="004E4CFD" w:rsidRPr="0043283A" w:rsidSect="003C722A">
          <w:type w:val="continuous"/>
          <w:pgSz w:w="16838" w:h="11906" w:orient="landscape"/>
          <w:pgMar w:top="142" w:right="395" w:bottom="284" w:left="426" w:header="708" w:footer="708" w:gutter="0"/>
          <w:cols w:num="3" w:space="142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М.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4E4CFD" w:rsidRDefault="004E4CFD" w:rsidP="004E4CFD">
      <w:pPr>
        <w:spacing w:after="0" w:line="240" w:lineRule="auto"/>
        <w:rPr>
          <w:sz w:val="28"/>
          <w:szCs w:val="28"/>
        </w:rPr>
        <w:sectPr w:rsidR="004E4CFD" w:rsidSect="003C722A">
          <w:type w:val="continuous"/>
          <w:pgSz w:w="16838" w:h="11906" w:orient="landscape"/>
          <w:pgMar w:top="142" w:right="851" w:bottom="284" w:left="851" w:header="708" w:footer="708" w:gutter="0"/>
          <w:cols w:num="3" w:space="708"/>
          <w:docGrid w:linePitch="360"/>
        </w:sectPr>
      </w:pPr>
    </w:p>
    <w:p w:rsidR="004E4CFD" w:rsidRDefault="004E4CFD" w:rsidP="004E4CFD">
      <w:pPr>
        <w:spacing w:after="0" w:line="240" w:lineRule="auto"/>
        <w:rPr>
          <w:sz w:val="28"/>
          <w:szCs w:val="28"/>
        </w:rPr>
      </w:pPr>
    </w:p>
    <w:p w:rsidR="004E4CFD" w:rsidRDefault="004E4CFD" w:rsidP="004E4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  <w:sectPr w:rsidR="004E4CFD" w:rsidSect="00BF2AAF">
          <w:type w:val="continuous"/>
          <w:pgSz w:w="16838" w:h="11906" w:orient="landscape"/>
          <w:pgMar w:top="142" w:right="851" w:bottom="284" w:left="851" w:header="708" w:footer="708" w:gutter="0"/>
          <w:cols w:space="708"/>
          <w:docGrid w:linePitch="360"/>
        </w:sectPr>
      </w:pPr>
    </w:p>
    <w:p w:rsidR="004E4CFD" w:rsidRDefault="004E4CFD" w:rsidP="004E4CFD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1C599A">
        <w:rPr>
          <w:rFonts w:ascii="Times New Roman" w:eastAsia="Times New Roman" w:hAnsi="Times New Roman" w:cs="Times New Roman"/>
          <w:sz w:val="32"/>
          <w:szCs w:val="24"/>
        </w:rPr>
        <w:lastRenderedPageBreak/>
        <w:t>Перечень выданных занятий:</w:t>
      </w:r>
    </w:p>
    <w:p w:rsidR="004E4CFD" w:rsidRDefault="004E4CFD" w:rsidP="004E4CFD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4E4CFD" w:rsidRPr="001C599A" w:rsidRDefault="004E4CFD" w:rsidP="004E4CFD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4E4CFD" w:rsidRDefault="004E4CFD" w:rsidP="004E4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4E4CFD" w:rsidRDefault="004E4CFD" w:rsidP="004E4CFD">
      <w:pPr>
        <w:pStyle w:val="a5"/>
        <w:ind w:left="0"/>
        <w:rPr>
          <w:rFonts w:ascii="Times New Roman" w:eastAsia="Times New Roman" w:hAnsi="Times New Roman" w:cs="Times New Roman"/>
          <w:sz w:val="28"/>
          <w:szCs w:val="24"/>
        </w:rPr>
        <w:sectPr w:rsidR="004E4CFD" w:rsidSect="003C722A">
          <w:type w:val="continuous"/>
          <w:pgSz w:w="16838" w:h="11906" w:orient="landscape"/>
          <w:pgMar w:top="142" w:right="851" w:bottom="284" w:left="851" w:header="708" w:footer="708" w:gutter="0"/>
          <w:cols w:num="3" w:space="708"/>
          <w:docGrid w:linePitch="360"/>
        </w:sectPr>
      </w:pPr>
    </w:p>
    <w:tbl>
      <w:tblPr>
        <w:tblStyle w:val="a3"/>
        <w:tblW w:w="0" w:type="auto"/>
        <w:tblInd w:w="108" w:type="dxa"/>
        <w:tblLook w:val="04A0"/>
      </w:tblPr>
      <w:tblGrid>
        <w:gridCol w:w="553"/>
        <w:gridCol w:w="1247"/>
        <w:gridCol w:w="11950"/>
        <w:gridCol w:w="1494"/>
      </w:tblGrid>
      <w:tr w:rsidR="004E4CFD" w:rsidRPr="009E1E98" w:rsidTr="006511F8">
        <w:tc>
          <w:tcPr>
            <w:tcW w:w="553" w:type="dxa"/>
          </w:tcPr>
          <w:p w:rsidR="004E4CFD" w:rsidRPr="009E1E98" w:rsidRDefault="004E4CFD" w:rsidP="006511F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E9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lastRenderedPageBreak/>
              <w:t>№</w:t>
            </w:r>
          </w:p>
        </w:tc>
        <w:tc>
          <w:tcPr>
            <w:tcW w:w="1247" w:type="dxa"/>
          </w:tcPr>
          <w:p w:rsidR="004E4CFD" w:rsidRPr="009E1E98" w:rsidRDefault="004E4CFD" w:rsidP="006511F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E9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Дата</w:t>
            </w:r>
          </w:p>
        </w:tc>
        <w:tc>
          <w:tcPr>
            <w:tcW w:w="11950" w:type="dxa"/>
          </w:tcPr>
          <w:p w:rsidR="004E4CFD" w:rsidRPr="009E1E98" w:rsidRDefault="004E4CFD" w:rsidP="006511F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9E1E9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Тема</w:t>
            </w:r>
          </w:p>
          <w:p w:rsidR="004E4CFD" w:rsidRPr="009E1E98" w:rsidRDefault="004E4CFD" w:rsidP="006511F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1494" w:type="dxa"/>
          </w:tcPr>
          <w:p w:rsidR="004E4CFD" w:rsidRPr="009E1E98" w:rsidRDefault="004E4CFD" w:rsidP="006511F8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Подпись</w:t>
            </w:r>
          </w:p>
        </w:tc>
      </w:tr>
      <w:tr w:rsidR="004E4CFD" w:rsidTr="006511F8">
        <w:tc>
          <w:tcPr>
            <w:tcW w:w="553" w:type="dxa"/>
          </w:tcPr>
          <w:p w:rsidR="004E4CFD" w:rsidRDefault="00D766C3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1247" w:type="dxa"/>
          </w:tcPr>
          <w:p w:rsidR="004E4CFD" w:rsidRDefault="004E4CF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4E4CFD" w:rsidRDefault="004E4CF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E4CFD" w:rsidRDefault="004E4CF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4E4CFD" w:rsidRDefault="004E4CF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4E4CFD" w:rsidTr="006511F8">
        <w:tc>
          <w:tcPr>
            <w:tcW w:w="553" w:type="dxa"/>
          </w:tcPr>
          <w:p w:rsidR="004E4CFD" w:rsidRDefault="00D766C3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2.</w:t>
            </w:r>
          </w:p>
        </w:tc>
        <w:tc>
          <w:tcPr>
            <w:tcW w:w="1247" w:type="dxa"/>
          </w:tcPr>
          <w:p w:rsidR="004E4CFD" w:rsidRDefault="004E4CF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4E4CFD" w:rsidRDefault="004E4CF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E4CFD" w:rsidRDefault="004E4CF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4E4CFD" w:rsidRDefault="004E4CF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4E4CFD" w:rsidTr="006511F8">
        <w:tc>
          <w:tcPr>
            <w:tcW w:w="553" w:type="dxa"/>
          </w:tcPr>
          <w:p w:rsidR="004E4CFD" w:rsidRDefault="00D766C3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1247" w:type="dxa"/>
          </w:tcPr>
          <w:p w:rsidR="004E4CFD" w:rsidRDefault="004E4CF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1950" w:type="dxa"/>
          </w:tcPr>
          <w:p w:rsidR="004E4CFD" w:rsidRDefault="004E4CF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4E4CFD" w:rsidRDefault="004E4CF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494" w:type="dxa"/>
          </w:tcPr>
          <w:p w:rsidR="004E4CFD" w:rsidRDefault="004E4CFD" w:rsidP="006511F8">
            <w:pPr>
              <w:pStyle w:val="a5"/>
              <w:ind w:left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:rsidR="004E4CFD" w:rsidRPr="003C4199" w:rsidRDefault="004E4CFD" w:rsidP="004E4CFD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4E4CFD" w:rsidRPr="00A527DD" w:rsidRDefault="004E4CFD" w:rsidP="004E4CFD">
      <w:pPr>
        <w:spacing w:after="0"/>
        <w:rPr>
          <w:sz w:val="28"/>
          <w:szCs w:val="28"/>
        </w:rPr>
      </w:pPr>
    </w:p>
    <w:p w:rsidR="004E4CFD" w:rsidRDefault="004E4CFD" w:rsidP="004E4CFD"/>
    <w:p w:rsidR="00E35890" w:rsidRDefault="00E35890"/>
    <w:sectPr w:rsidR="00E35890" w:rsidSect="00BF2AAF">
      <w:type w:val="continuous"/>
      <w:pgSz w:w="16838" w:h="11906" w:orient="landscape"/>
      <w:pgMar w:top="142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4CFD"/>
    <w:rsid w:val="00087627"/>
    <w:rsid w:val="003D0994"/>
    <w:rsid w:val="00416D2A"/>
    <w:rsid w:val="004E4CFD"/>
    <w:rsid w:val="00B037C4"/>
    <w:rsid w:val="00C63192"/>
    <w:rsid w:val="00C8288D"/>
    <w:rsid w:val="00D766C3"/>
    <w:rsid w:val="00DF0A16"/>
    <w:rsid w:val="00E35890"/>
    <w:rsid w:val="00EA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C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4CF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4E4CF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4E4CFD"/>
    <w:pPr>
      <w:ind w:left="566" w:hanging="283"/>
      <w:contextualSpacing/>
    </w:pPr>
  </w:style>
  <w:style w:type="paragraph" w:styleId="a5">
    <w:name w:val="List Paragraph"/>
    <w:basedOn w:val="a"/>
    <w:uiPriority w:val="34"/>
    <w:qFormat/>
    <w:rsid w:val="004E4C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Komp09</cp:lastModifiedBy>
  <cp:revision>7</cp:revision>
  <dcterms:created xsi:type="dcterms:W3CDTF">2015-10-26T09:55:00Z</dcterms:created>
  <dcterms:modified xsi:type="dcterms:W3CDTF">2015-02-02T06:44:00Z</dcterms:modified>
</cp:coreProperties>
</file>